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707E0" w:rsidP="00835002">
      <w:pPr>
        <w:spacing w:before="360" w:after="0"/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ЗАСЕДАНИЕ ПО ПОДГОТОВКЕ И ПРОВЕДЕНИЮ ВСЕРОССИЙСКОЙ ПЕРЕПИСИ НАСЕЛЕНИЯ</w:t>
      </w:r>
    </w:p>
    <w:p w:rsidR="00962C5A" w:rsidRPr="0002467F" w:rsidP="00D13B1D">
      <w:pPr>
        <w:spacing w:after="0"/>
        <w:rPr>
          <w:rFonts w:ascii="Arial" w:hAnsi="Arial" w:cs="Arial"/>
          <w:b/>
          <w:sz w:val="24"/>
          <w:szCs w:val="24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592570" w:rsidP="005F5A9E">
      <w:pPr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</w:t>
      </w:r>
      <w:r w:rsidR="00D44A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Министерстве </w:t>
      </w:r>
      <w:r w:rsidR="00ED45D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образования и молодежной политики Свердловской области 30 сентября </w:t>
      </w:r>
      <w:r w:rsidR="00ED45DD">
        <w:rPr>
          <w:rFonts w:ascii="Arial" w:hAnsi="Arial" w:cs="Arial"/>
          <w:b/>
          <w:color w:val="525252" w:themeColor="accent3" w:themeShade="80"/>
          <w:sz w:val="24"/>
          <w:szCs w:val="24"/>
        </w:rPr>
        <w:t>т.г</w:t>
      </w:r>
      <w:r w:rsidR="00ED45D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состоялось заседание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рабочей группы </w:t>
      </w:r>
      <w:r w:rsidR="00ED45D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 подготовке и проведению Всероссийской переписи населения 2020 года на территории Свердловской области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режиме видео-конференц-связи. </w:t>
      </w:r>
    </w:p>
    <w:p w:rsidR="007213DA" w:rsidP="005F5A9E">
      <w:pPr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733988" w:rsidP="00D77F3E">
      <w:pPr>
        <w:spacing w:after="0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заседании рабочей группы по</w:t>
      </w:r>
      <w:r w:rsidR="005D74B7"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руководством Заместителя Министра образования и молодежной политики Свердловской области Зеленовым Юрием Николаевичем</w:t>
      </w:r>
      <w:r w:rsidRPr="0073398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c</w:t>
      </w:r>
      <w:r w:rsidRPr="0073398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представителями высших учебных заведений Свердловской области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415901">
        <w:rPr>
          <w:rFonts w:ascii="Arial" w:hAnsi="Arial" w:cs="Arial"/>
          <w:color w:val="525252" w:themeColor="accent3" w:themeShade="80"/>
          <w:sz w:val="24"/>
          <w:szCs w:val="24"/>
        </w:rPr>
        <w:t>Обсудили вопросы привлечения преподавательского состава и студентов к сбору сведений о населении при проведении переписи населения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415901">
        <w:rPr>
          <w:rFonts w:ascii="Arial" w:hAnsi="Arial" w:cs="Arial"/>
          <w:color w:val="525252" w:themeColor="accent3" w:themeShade="80"/>
          <w:sz w:val="24"/>
          <w:szCs w:val="24"/>
        </w:rPr>
        <w:t>Совместно с Министерством образования и молодежной политики Свердловской области и администрацией муниципального образования «город Екатеринбург» рассмотрели возможность размещения переписных участков в образовательных учреждениях</w:t>
      </w:r>
      <w:r w:rsidR="000772DE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bookmarkStart w:id="0" w:name="_GoBack"/>
      <w:bookmarkEnd w:id="0"/>
      <w:r w:rsidR="0041590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77F3E">
        <w:rPr>
          <w:rFonts w:ascii="Arial" w:hAnsi="Arial" w:cs="Arial"/>
          <w:color w:val="525252" w:themeColor="accent3" w:themeShade="80"/>
          <w:sz w:val="24"/>
          <w:szCs w:val="24"/>
        </w:rPr>
        <w:t>подведомственных Министерству образования и молодежной политики Свердловской области</w:t>
      </w:r>
    </w:p>
    <w:p w:rsidR="00592570" w:rsidP="00D77F3E">
      <w:pPr>
        <w:spacing w:after="0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73398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состоянию на 29 сентября </w:t>
      </w:r>
      <w:r w:rsidR="00733988">
        <w:rPr>
          <w:rFonts w:ascii="Arial" w:hAnsi="Arial" w:cs="Arial"/>
          <w:color w:val="525252" w:themeColor="accent3" w:themeShade="80"/>
          <w:sz w:val="24"/>
          <w:szCs w:val="24"/>
        </w:rPr>
        <w:t>т.г</w:t>
      </w:r>
      <w:r w:rsidR="00733988">
        <w:rPr>
          <w:rFonts w:ascii="Arial" w:hAnsi="Arial" w:cs="Arial"/>
          <w:color w:val="525252" w:themeColor="accent3" w:themeShade="80"/>
          <w:sz w:val="24"/>
          <w:szCs w:val="24"/>
        </w:rPr>
        <w:t>. дали свое согласие при</w:t>
      </w:r>
      <w:r w:rsidR="000772DE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733988">
        <w:rPr>
          <w:rFonts w:ascii="Arial" w:hAnsi="Arial" w:cs="Arial"/>
          <w:color w:val="525252" w:themeColor="accent3" w:themeShade="80"/>
          <w:sz w:val="24"/>
          <w:szCs w:val="24"/>
        </w:rPr>
        <w:t>ять участие в переписи населения 312 студентов из 12 высших учебных заведений Свердловской области.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33988">
        <w:rPr>
          <w:rFonts w:ascii="Arial" w:hAnsi="Arial" w:cs="Arial"/>
          <w:color w:val="525252" w:themeColor="accent3" w:themeShade="80"/>
          <w:sz w:val="24"/>
          <w:szCs w:val="24"/>
        </w:rPr>
        <w:t>Надеюсь</w:t>
      </w:r>
      <w:r w:rsidR="00733988">
        <w:rPr>
          <w:rFonts w:ascii="Arial" w:hAnsi="Arial" w:cs="Arial"/>
          <w:color w:val="525252" w:themeColor="accent3" w:themeShade="80"/>
          <w:sz w:val="24"/>
          <w:szCs w:val="24"/>
        </w:rPr>
        <w:t xml:space="preserve"> с помощью Министерства образования и молодежной политики Свердловской области нам удастся привлечь к переписи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населения большее количество студентов!</w:t>
      </w:r>
      <w:r w:rsidR="00D77F3E">
        <w:rPr>
          <w:rFonts w:ascii="Arial" w:hAnsi="Arial" w:cs="Arial"/>
          <w:color w:val="525252" w:themeColor="accent3" w:themeShade="80"/>
          <w:sz w:val="24"/>
          <w:szCs w:val="24"/>
        </w:rPr>
        <w:t xml:space="preserve">» - рассказала временно исполняющий обязанности руководителя </w:t>
      </w:r>
      <w:r w:rsidR="00D77F3E">
        <w:rPr>
          <w:rFonts w:ascii="Arial" w:hAnsi="Arial" w:cs="Arial"/>
          <w:color w:val="525252" w:themeColor="accent3" w:themeShade="80"/>
          <w:sz w:val="24"/>
          <w:szCs w:val="24"/>
        </w:rPr>
        <w:t>Свердловскстата</w:t>
      </w:r>
      <w:r w:rsidR="00D77F3E">
        <w:rPr>
          <w:rFonts w:ascii="Arial" w:hAnsi="Arial" w:cs="Arial"/>
          <w:color w:val="525252" w:themeColor="accent3" w:themeShade="80"/>
          <w:sz w:val="24"/>
          <w:szCs w:val="24"/>
        </w:rPr>
        <w:t xml:space="preserve"> Антонина </w:t>
      </w:r>
      <w:r w:rsidR="00D77F3E">
        <w:rPr>
          <w:rFonts w:ascii="Arial" w:hAnsi="Arial" w:cs="Arial"/>
          <w:color w:val="525252" w:themeColor="accent3" w:themeShade="80"/>
          <w:sz w:val="24"/>
          <w:szCs w:val="24"/>
        </w:rPr>
        <w:t>Перунова</w:t>
      </w:r>
      <w:r w:rsidR="00D77F3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3F7913" w:rsidP="007213DA">
      <w:p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020C3" w:rsidP="007213DA">
      <w:p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020C3" w:rsidP="007213DA">
      <w:p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020C3" w:rsidP="007213DA">
      <w:p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020C3" w:rsidP="007213DA">
      <w:p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020C3" w:rsidP="007213DA">
      <w:p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29361F" w:rsidRPr="0002467F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0A45B9" w:rsidRPr="00B3468A" w:rsidP="00B3468A">
      <w:pPr>
        <w:pStyle w:val="1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"mailto:p66_sverdl@gks.ru" </w:instrText>
      </w:r>
      <w:r>
        <w:fldChar w:fldCharType="separate"/>
      </w:r>
      <w:r w:rsidRPr="00B3468A">
        <w:rPr>
          <w:rStyle w:val="Hyperlink"/>
          <w:rFonts w:ascii="Arial" w:hAnsi="Arial" w:cs="Arial"/>
          <w:b w:val="0"/>
          <w:sz w:val="24"/>
          <w:szCs w:val="24"/>
          <w:lang w:val="en-US"/>
        </w:rPr>
        <w:t>p</w:t>
      </w:r>
      <w:r w:rsidRPr="00B3468A">
        <w:rPr>
          <w:rStyle w:val="Hyperlink"/>
          <w:rFonts w:ascii="Arial" w:hAnsi="Arial" w:cs="Arial"/>
          <w:b w:val="0"/>
          <w:sz w:val="24"/>
          <w:szCs w:val="24"/>
        </w:rPr>
        <w:t>66_</w:t>
      </w:r>
      <w:r w:rsidRPr="00B3468A">
        <w:rPr>
          <w:rStyle w:val="Hyperlink"/>
          <w:rFonts w:ascii="Arial" w:hAnsi="Arial" w:cs="Arial"/>
          <w:b w:val="0"/>
          <w:sz w:val="24"/>
          <w:szCs w:val="24"/>
          <w:lang w:val="en-US"/>
        </w:rPr>
        <w:t>sverdl</w:t>
      </w:r>
      <w:r w:rsidRPr="00B3468A">
        <w:rPr>
          <w:rStyle w:val="Hyperlink"/>
          <w:rFonts w:ascii="Arial" w:hAnsi="Arial" w:cs="Arial"/>
          <w:b w:val="0"/>
          <w:sz w:val="24"/>
          <w:szCs w:val="24"/>
        </w:rPr>
        <w:t>@</w:t>
      </w:r>
      <w:r w:rsidRPr="00B3468A">
        <w:rPr>
          <w:rStyle w:val="Hyperlink"/>
          <w:rFonts w:ascii="Arial" w:hAnsi="Arial" w:cs="Arial"/>
          <w:b w:val="0"/>
          <w:sz w:val="24"/>
          <w:szCs w:val="24"/>
          <w:lang w:val="en-US"/>
        </w:rPr>
        <w:t>gks</w:t>
      </w:r>
      <w:r w:rsidRPr="00B3468A">
        <w:rPr>
          <w:rStyle w:val="Hyperlink"/>
          <w:rFonts w:ascii="Arial" w:hAnsi="Arial" w:cs="Arial"/>
          <w:b w:val="0"/>
          <w:sz w:val="24"/>
          <w:szCs w:val="24"/>
        </w:rPr>
        <w:t>.</w:t>
      </w:r>
      <w:r w:rsidRPr="00B3468A">
        <w:rPr>
          <w:rStyle w:val="Hyperlink"/>
          <w:rFonts w:ascii="Arial" w:hAnsi="Arial" w:cs="Arial"/>
          <w:b w:val="0"/>
          <w:sz w:val="24"/>
          <w:szCs w:val="24"/>
          <w:lang w:val="en-US"/>
        </w:rPr>
        <w:t>ru</w:t>
      </w:r>
      <w:r>
        <w:fldChar w:fldCharType="end"/>
      </w:r>
      <w:r w:rsidRPr="00B3468A">
        <w:rPr>
          <w:rFonts w:ascii="Arial" w:hAnsi="Arial" w:cs="Arial"/>
          <w:b w:val="0"/>
          <w:sz w:val="24"/>
          <w:szCs w:val="24"/>
        </w:rPr>
        <w:t xml:space="preserve"> </w:t>
      </w:r>
    </w:p>
    <w:p w:rsidR="004E096C" w:rsidRPr="00F10CCE" w:rsidP="004E096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66_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people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@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gks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.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ru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:rsidR="00F10CCE" w:rsidRPr="00423A9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F10CCE" w:rsidRPr="00423A9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  <w:lang w:val="en-US"/>
        </w:rPr>
        <w:t xml:space="preserve">+7 </w:t>
      </w:r>
      <w:r w:rsidRPr="00F10CCE">
        <w:rPr>
          <w:rFonts w:ascii="Arial" w:hAnsi="Arial" w:cs="Arial"/>
          <w:color w:val="595959"/>
          <w:sz w:val="24"/>
          <w:lang w:val="en-US"/>
        </w:rPr>
        <w:t>(343) 371-22-23</w:t>
      </w:r>
    </w:p>
    <w:p w:rsidR="000269B8" w:rsidRPr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 w:rsidRPr="0002467F">
        <w:rPr>
          <w:rFonts w:ascii="Arial" w:hAnsi="Arial" w:cs="Arial"/>
          <w:color w:val="595959"/>
          <w:sz w:val="24"/>
        </w:rPr>
        <w:t>+7 (</w:t>
      </w:r>
      <w:r w:rsidR="00F10CCE">
        <w:rPr>
          <w:rFonts w:ascii="Arial" w:hAnsi="Arial" w:cs="Arial"/>
          <w:color w:val="595959"/>
          <w:sz w:val="24"/>
          <w:lang w:val="en-US"/>
        </w:rPr>
        <w:t>343</w:t>
      </w:r>
      <w:r w:rsidRPr="0002467F">
        <w:rPr>
          <w:rFonts w:ascii="Arial" w:hAnsi="Arial" w:cs="Arial"/>
          <w:color w:val="595959"/>
          <w:sz w:val="24"/>
        </w:rPr>
        <w:t xml:space="preserve">) </w:t>
      </w:r>
      <w:r w:rsidR="00F10CCE">
        <w:rPr>
          <w:rFonts w:ascii="Arial" w:hAnsi="Arial" w:cs="Arial"/>
          <w:color w:val="595959"/>
          <w:sz w:val="24"/>
          <w:lang w:val="en-US"/>
        </w:rPr>
        <w:t>371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10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29</w:t>
      </w:r>
    </w:p>
    <w:sectPr w:rsidSect="00962C5A">
      <w:headerReference w:type="even" r:id="rId5"/>
      <w:headerReference w:type="default" r:id="rId6"/>
      <w:headerReference w:type="first" r:id="rId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width:0.75pt;height:0.75pt;margin-top:0;margin-left:0;mso-position-horizontal:center;mso-position-horizontal-relative:margin;mso-position-vertical:center;mso-position-vertical-relative:margin;position:absolute;z-index:-251657216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726" w:rsidP="00A02726">
    <w:pPr>
      <w:pStyle w:val="Header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0" type="#_x0000_t75" style="width:0.75pt;height:0.75pt;margin-top:0;margin-left:0;mso-position-horizontal:center;mso-position-horizontal-relative:margin;mso-position-vertical:center;mso-position-vertical-relative:margin;position:absolute;z-index:-251658240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02726"/>
  </w:style>
  <w:style w:type="paragraph" w:styleId="Footer">
    <w:name w:val="footer"/>
    <w:basedOn w:val="Normal"/>
    <w:link w:val="a0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02726"/>
  </w:style>
  <w:style w:type="paragraph" w:styleId="BalloonText">
    <w:name w:val="Balloon Text"/>
    <w:basedOn w:val="Normal"/>
    <w:link w:val="a1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97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D7097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D70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1">
    <w:name w:val="Обычный1"/>
    <w:rsid w:val="000A45B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E30C-4C07-4E1F-B870-F5923C44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Букей Ксения Михайловна</cp:lastModifiedBy>
  <cp:revision>11</cp:revision>
  <cp:lastPrinted>2021-10-14T10:33:00Z</cp:lastPrinted>
  <dcterms:created xsi:type="dcterms:W3CDTF">2021-09-30T11:14:00Z</dcterms:created>
  <dcterms:modified xsi:type="dcterms:W3CDTF">2021-10-14T10:33:00Z</dcterms:modified>
</cp:coreProperties>
</file>